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87" w:rsidRPr="007F4E87" w:rsidRDefault="007F4E87" w:rsidP="007F4E87">
      <w:pPr>
        <w:spacing w:after="0" w:line="240" w:lineRule="auto"/>
        <w:ind w:firstLine="567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7F4E87">
        <w:rPr>
          <w:rFonts w:ascii="Arial" w:eastAsia="Times New Roman" w:hAnsi="Arial" w:cs="Arial"/>
          <w:b/>
          <w:bCs/>
          <w:color w:val="1F497D"/>
          <w:sz w:val="28"/>
          <w:szCs w:val="28"/>
          <w:lang w:eastAsia="ru-RU"/>
        </w:rPr>
        <w:t>МУНИЦИПАЛЬНАЯ УСЛУГА</w:t>
      </w:r>
      <w:r w:rsidRPr="007F4E87">
        <w:rPr>
          <w:rFonts w:ascii="Arial" w:eastAsia="Times New Roman" w:hAnsi="Arial" w:cs="Arial"/>
          <w:b/>
          <w:bCs/>
          <w:color w:val="1F497D"/>
          <w:sz w:val="28"/>
          <w:szCs w:val="28"/>
          <w:lang w:eastAsia="ru-RU"/>
        </w:rPr>
        <w:br/>
        <w:t xml:space="preserve">«Предоставление информации о порядке проведения государственной (итоговой) аттестации </w:t>
      </w:r>
      <w:proofErr w:type="gramStart"/>
      <w:r w:rsidRPr="007F4E87">
        <w:rPr>
          <w:rFonts w:ascii="Arial" w:eastAsia="Times New Roman" w:hAnsi="Arial" w:cs="Arial"/>
          <w:b/>
          <w:bCs/>
          <w:color w:val="1F497D"/>
          <w:sz w:val="28"/>
          <w:szCs w:val="28"/>
          <w:lang w:eastAsia="ru-RU"/>
        </w:rPr>
        <w:t>обучающихся</w:t>
      </w:r>
      <w:proofErr w:type="gramEnd"/>
      <w:r w:rsidRPr="007F4E87">
        <w:rPr>
          <w:rFonts w:ascii="Arial" w:eastAsia="Times New Roman" w:hAnsi="Arial" w:cs="Arial"/>
          <w:b/>
          <w:bCs/>
          <w:color w:val="1F497D"/>
          <w:sz w:val="28"/>
          <w:szCs w:val="28"/>
          <w:lang w:eastAsia="ru-RU"/>
        </w:rPr>
        <w:t>, освоивших основные и дополнительные общеобразовательные</w:t>
      </w:r>
      <w:r w:rsidRPr="007F4E87">
        <w:rPr>
          <w:rFonts w:ascii="Arial" w:eastAsia="Times New Roman" w:hAnsi="Arial" w:cs="Arial"/>
          <w:b/>
          <w:bCs/>
          <w:color w:val="1F497D"/>
          <w:sz w:val="28"/>
          <w:lang w:eastAsia="ru-RU"/>
        </w:rPr>
        <w:t> </w:t>
      </w:r>
      <w:r w:rsidRPr="007F4E87">
        <w:rPr>
          <w:rFonts w:ascii="Arial" w:eastAsia="Times New Roman" w:hAnsi="Arial" w:cs="Arial"/>
          <w:b/>
          <w:bCs/>
          <w:color w:val="1F497D"/>
          <w:sz w:val="28"/>
          <w:szCs w:val="28"/>
          <w:lang w:eastAsia="ru-RU"/>
        </w:rPr>
        <w:br/>
        <w:t>(за исключением дошкольных) и профессиональные образовательные программы»</w:t>
      </w:r>
    </w:p>
    <w:p w:rsidR="007F4E87" w:rsidRPr="007F4E87" w:rsidRDefault="007F4E87" w:rsidP="007F4E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F4E87" w:rsidRPr="007F4E87" w:rsidRDefault="007F4E87" w:rsidP="007F4E87">
      <w:pPr>
        <w:spacing w:before="120" w:after="0" w:line="240" w:lineRule="auto"/>
        <w:ind w:firstLine="567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4E87">
        <w:rPr>
          <w:rFonts w:ascii="Arial" w:eastAsia="Times New Roman" w:hAnsi="Arial" w:cs="Arial"/>
          <w:sz w:val="24"/>
          <w:szCs w:val="24"/>
          <w:lang w:eastAsia="ru-RU"/>
        </w:rPr>
        <w:t>Право на получение муниципальной услуги имеют граждане Российской Федерации, иностранные граждане и лица без гражданства. От имени заявителя могут выступать физические лица, имеющие право в соответствии с законодательством РФ, либо в силу наделения их заявителями в порядке, установленном законодательством РФ полномочиями, выступать от их имени.</w:t>
      </w:r>
    </w:p>
    <w:p w:rsidR="007F4E87" w:rsidRPr="007F4E87" w:rsidRDefault="007F4E87" w:rsidP="007F4E87">
      <w:pPr>
        <w:spacing w:before="120" w:after="0" w:line="240" w:lineRule="auto"/>
        <w:ind w:firstLine="567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F4E87" w:rsidRPr="007F4E87" w:rsidRDefault="007F4E87" w:rsidP="007F4E87">
      <w:pPr>
        <w:spacing w:before="120" w:after="120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4E87">
        <w:rPr>
          <w:rFonts w:ascii="Arial" w:eastAsia="Times New Roman" w:hAnsi="Arial" w:cs="Arial"/>
          <w:b/>
          <w:bCs/>
          <w:color w:val="548DD4"/>
          <w:sz w:val="24"/>
          <w:szCs w:val="24"/>
          <w:lang w:eastAsia="ru-RU"/>
        </w:rPr>
        <w:t>Перечень необходимых документов:</w:t>
      </w:r>
    </w:p>
    <w:p w:rsidR="007F4E87" w:rsidRPr="007F4E87" w:rsidRDefault="007F4E87" w:rsidP="007F4E87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7F4E87">
        <w:rPr>
          <w:rFonts w:ascii="Arial" w:eastAsia="Times New Roman" w:hAnsi="Arial" w:cs="Arial"/>
          <w:sz w:val="24"/>
          <w:szCs w:val="24"/>
          <w:lang w:eastAsia="ru-RU"/>
        </w:rPr>
        <w:t>Заявление согласно форме.</w:t>
      </w:r>
    </w:p>
    <w:p w:rsidR="007F4E87" w:rsidRPr="007F4E87" w:rsidRDefault="007F4E87" w:rsidP="007F4E87">
      <w:pPr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4E87">
        <w:rPr>
          <w:rFonts w:ascii="Arial" w:eastAsia="Times New Roman" w:hAnsi="Arial" w:cs="Arial"/>
          <w:sz w:val="24"/>
          <w:szCs w:val="24"/>
          <w:lang w:eastAsia="ru-RU"/>
        </w:rPr>
        <w:t>В заявлении в обязательном порядке указываются следующие сведения:</w:t>
      </w:r>
    </w:p>
    <w:p w:rsidR="007F4E87" w:rsidRPr="007F4E87" w:rsidRDefault="007F4E87" w:rsidP="007F4E87">
      <w:pPr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F4E87" w:rsidRPr="007F4E87" w:rsidRDefault="007F4E87" w:rsidP="007F4E87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7F4E87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 местного самоуправления, в которое направляется запрос, либо фамилия, имя, отчество соответствующего должностного лица, либо должность соответствующего лица;</w:t>
      </w:r>
    </w:p>
    <w:p w:rsidR="007F4E87" w:rsidRPr="007F4E87" w:rsidRDefault="007F4E87" w:rsidP="007F4E87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7F4E87">
        <w:rPr>
          <w:rFonts w:ascii="Arial" w:eastAsia="Times New Roman" w:hAnsi="Arial" w:cs="Arial"/>
          <w:sz w:val="24"/>
          <w:szCs w:val="24"/>
          <w:lang w:eastAsia="ru-RU"/>
        </w:rPr>
        <w:t>фамилию, имя, отчество (последнее - при наличии), почтовый адрес, по которому должны быть направлены ответ, уведомление о переадресации заявления;</w:t>
      </w:r>
    </w:p>
    <w:p w:rsidR="007F4E87" w:rsidRPr="007F4E87" w:rsidRDefault="007F4E87" w:rsidP="007F4E87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7F4E87">
        <w:rPr>
          <w:rFonts w:ascii="Arial" w:eastAsia="Times New Roman" w:hAnsi="Arial" w:cs="Arial"/>
          <w:sz w:val="24"/>
          <w:szCs w:val="24"/>
          <w:lang w:eastAsia="ru-RU"/>
        </w:rPr>
        <w:t>суть заявления;</w:t>
      </w:r>
    </w:p>
    <w:p w:rsidR="007F4E87" w:rsidRPr="007F4E87" w:rsidRDefault="007F4E87" w:rsidP="007F4E87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7F4E87">
        <w:rPr>
          <w:rFonts w:ascii="Arial" w:eastAsia="Times New Roman" w:hAnsi="Arial" w:cs="Arial"/>
          <w:sz w:val="24"/>
          <w:szCs w:val="24"/>
          <w:lang w:eastAsia="ru-RU"/>
        </w:rPr>
        <w:t>личная подпись и дата.</w:t>
      </w:r>
    </w:p>
    <w:p w:rsidR="007F4E87" w:rsidRPr="007F4E87" w:rsidRDefault="007F4E87" w:rsidP="007F4E87">
      <w:pPr>
        <w:spacing w:before="120" w:after="120" w:line="240" w:lineRule="auto"/>
        <w:ind w:firstLine="567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4E87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прилагаются:</w:t>
      </w:r>
    </w:p>
    <w:p w:rsidR="007F4E87" w:rsidRPr="007F4E87" w:rsidRDefault="007F4E87" w:rsidP="007F4E87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7F4E87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 (копия);</w:t>
      </w:r>
    </w:p>
    <w:p w:rsidR="007F4E87" w:rsidRPr="007F4E87" w:rsidRDefault="007F4E87" w:rsidP="007F4E87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7F4E87">
        <w:rPr>
          <w:rFonts w:ascii="Arial" w:eastAsia="Times New Roman" w:hAnsi="Arial" w:cs="Arial"/>
          <w:sz w:val="24"/>
          <w:szCs w:val="24"/>
          <w:lang w:eastAsia="ru-RU"/>
        </w:rPr>
        <w:t>доверенность, заверенная рукописной подписью законного представителя ребенка, не требующая нотариального заверения (в случае, если получателем услуги является лицо, действующее от имени законного представителя).</w:t>
      </w:r>
    </w:p>
    <w:p w:rsidR="007F4E87" w:rsidRPr="007F4E87" w:rsidRDefault="007F4E87" w:rsidP="007F4E87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F4E87" w:rsidRPr="007F4E87" w:rsidRDefault="007F4E87" w:rsidP="007F4E87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F4E87" w:rsidRPr="007F4E87" w:rsidRDefault="007F4E87" w:rsidP="007F4E8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4E87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     -         </w:t>
      </w:r>
      <w:r w:rsidRPr="007F4E87">
        <w:rPr>
          <w:rFonts w:ascii="Arial" w:eastAsia="Times New Roman" w:hAnsi="Arial" w:cs="Arial"/>
          <w:color w:val="548DD4"/>
          <w:sz w:val="24"/>
          <w:szCs w:val="24"/>
          <w:lang w:eastAsia="ru-RU"/>
        </w:rPr>
        <w:t>График работы:</w:t>
      </w:r>
    </w:p>
    <w:p w:rsidR="007F4E87" w:rsidRPr="007F4E87" w:rsidRDefault="007F4E87" w:rsidP="007F4E87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7F4E87">
        <w:rPr>
          <w:rFonts w:ascii="Arial" w:eastAsia="Times New Roman" w:hAnsi="Arial" w:cs="Arial"/>
          <w:sz w:val="24"/>
          <w:szCs w:val="24"/>
          <w:lang w:eastAsia="ru-RU"/>
        </w:rPr>
        <w:t>Понедельник-пятница 08.30 - 17.15</w:t>
      </w:r>
    </w:p>
    <w:p w:rsidR="007F4E87" w:rsidRPr="007F4E87" w:rsidRDefault="007F4E87" w:rsidP="007F4E87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7F4E87">
        <w:rPr>
          <w:rFonts w:ascii="Arial" w:eastAsia="Times New Roman" w:hAnsi="Arial" w:cs="Arial"/>
          <w:sz w:val="24"/>
          <w:szCs w:val="24"/>
          <w:lang w:eastAsia="ru-RU"/>
        </w:rPr>
        <w:t>суббота 08.30 -17.00</w:t>
      </w:r>
    </w:p>
    <w:p w:rsidR="007F4E87" w:rsidRPr="007F4E87" w:rsidRDefault="007F4E87" w:rsidP="007F4E87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</w:t>
      </w:r>
      <w:r w:rsidRPr="007F4E87">
        <w:rPr>
          <w:rFonts w:ascii="Arial" w:eastAsia="Times New Roman" w:hAnsi="Arial" w:cs="Arial"/>
          <w:sz w:val="24"/>
          <w:szCs w:val="24"/>
          <w:lang w:eastAsia="ru-RU"/>
        </w:rPr>
        <w:t xml:space="preserve">выходные дни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суббота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F4E8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7F4E87">
        <w:rPr>
          <w:rFonts w:ascii="Arial" w:eastAsia="Times New Roman" w:hAnsi="Arial" w:cs="Arial"/>
          <w:sz w:val="24"/>
          <w:szCs w:val="24"/>
          <w:lang w:eastAsia="ru-RU"/>
        </w:rPr>
        <w:t>оскресенье</w:t>
      </w:r>
      <w:proofErr w:type="spellEnd"/>
      <w:r w:rsidRPr="007F4E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4E87" w:rsidRPr="007F4E87" w:rsidRDefault="007F4E87" w:rsidP="007F4E87">
      <w:pPr>
        <w:spacing w:before="240"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4E87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-         </w:t>
      </w:r>
      <w:r w:rsidRPr="007F4E87">
        <w:rPr>
          <w:rFonts w:ascii="Verdana" w:eastAsia="Times New Roman" w:hAnsi="Verdana" w:cs="Times New Roman"/>
          <w:color w:val="548DD4"/>
          <w:sz w:val="24"/>
          <w:szCs w:val="24"/>
          <w:lang w:eastAsia="ru-RU"/>
        </w:rPr>
        <w:t>Справочные телефоны:</w:t>
      </w:r>
    </w:p>
    <w:p w:rsidR="007F4E87" w:rsidRPr="007F4E87" w:rsidRDefault="007F4E87" w:rsidP="007F4E87">
      <w:pPr>
        <w:spacing w:before="120"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7F4E8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(4242)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43</w:t>
      </w:r>
      <w:r w:rsidRPr="007F4E87"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79-47</w:t>
      </w:r>
      <w:r w:rsidRPr="007F4E87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</w:p>
    <w:p w:rsidR="007F4E87" w:rsidRPr="007F4E87" w:rsidRDefault="007F4E87" w:rsidP="007F4E87">
      <w:pPr>
        <w:spacing w:before="120"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</w:p>
    <w:p w:rsidR="007F4E87" w:rsidRPr="007F4E87" w:rsidRDefault="007F4E87" w:rsidP="007F4E87">
      <w:pPr>
        <w:spacing w:before="120" w:after="120" w:line="240" w:lineRule="auto"/>
        <w:ind w:left="567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4E87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6B0180" w:rsidRDefault="007F4E87" w:rsidP="007F4E87">
      <w:r w:rsidRPr="007F4E87">
        <w:rPr>
          <w:rFonts w:ascii="Verdana" w:eastAsia="Times New Roman" w:hAnsi="Verdana" w:cs="Times New Roman"/>
          <w:sz w:val="24"/>
          <w:szCs w:val="24"/>
          <w:lang w:eastAsia="ru-RU"/>
        </w:rPr>
        <w:t>С текстом Регламента м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ожно ознакомиться</w:t>
      </w:r>
      <w:r w:rsidRPr="007F4E8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сайте </w:t>
      </w:r>
      <w:hyperlink r:id="rId4" w:history="1">
        <w:r w:rsidRPr="007F4E87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val="en-US" w:eastAsia="ru-RU"/>
          </w:rPr>
          <w:t>www</w:t>
        </w:r>
        <w:r w:rsidRPr="007F4E87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7F4E87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val="en-US" w:eastAsia="ru-RU"/>
          </w:rPr>
          <w:t>doys</w:t>
        </w:r>
        <w:proofErr w:type="spellEnd"/>
        <w:r w:rsidRPr="007F4E87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7F4E87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7F4E87">
        <w:rPr>
          <w:rFonts w:ascii="Verdana" w:eastAsia="Times New Roman" w:hAnsi="Verdana" w:cs="Times New Roman"/>
          <w:sz w:val="24"/>
          <w:szCs w:val="24"/>
          <w:lang w:eastAsia="ru-RU"/>
        </w:rPr>
        <w:t>  раздел – муниципальные услуги.</w:t>
      </w:r>
    </w:p>
    <w:sectPr w:rsidR="006B0180" w:rsidSect="006B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proofState w:spelling="clean" w:grammar="clean"/>
  <w:defaultTabStop w:val="708"/>
  <w:characterSpacingControl w:val="doNotCompress"/>
  <w:compat/>
  <w:rsids>
    <w:rsidRoot w:val="007F4E87"/>
    <w:rsid w:val="006B0180"/>
    <w:rsid w:val="007F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80"/>
  </w:style>
  <w:style w:type="paragraph" w:styleId="2">
    <w:name w:val="heading 2"/>
    <w:basedOn w:val="a"/>
    <w:link w:val="20"/>
    <w:uiPriority w:val="9"/>
    <w:qFormat/>
    <w:rsid w:val="007F4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F4E87"/>
  </w:style>
  <w:style w:type="paragraph" w:styleId="a3">
    <w:name w:val="Normal (Web)"/>
    <w:basedOn w:val="a"/>
    <w:uiPriority w:val="99"/>
    <w:semiHidden/>
    <w:unhideWhenUsed/>
    <w:rsid w:val="007F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7F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4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y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2015-10-02T12:29:00Z</dcterms:created>
  <dcterms:modified xsi:type="dcterms:W3CDTF">2015-10-02T12:30:00Z</dcterms:modified>
</cp:coreProperties>
</file>